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1A" w:rsidRDefault="0015591A"/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BE1185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A6391B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A6391B" w:rsidRPr="00242455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1A" w:rsidRPr="00D055B4" w:rsidRDefault="00A6391B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Община Пловдив обявява свободно място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: </w:t>
      </w:r>
      <w:r w:rsidR="0015591A" w:rsidRPr="00D055B4">
        <w:rPr>
          <w:rFonts w:ascii="Times New Roman" w:hAnsi="Times New Roman" w:cs="Times New Roman"/>
          <w:sz w:val="24"/>
          <w:szCs w:val="24"/>
        </w:rPr>
        <w:t>част от имот – публична общинска собственост</w:t>
      </w:r>
      <w:r w:rsidRPr="00D055B4">
        <w:rPr>
          <w:rFonts w:ascii="Times New Roman" w:hAnsi="Times New Roman" w:cs="Times New Roman"/>
          <w:sz w:val="24"/>
          <w:szCs w:val="24"/>
        </w:rPr>
        <w:t xml:space="preserve">, разположен </w:t>
      </w:r>
      <w:r w:rsidR="0089587E" w:rsidRPr="00D055B4">
        <w:rPr>
          <w:rFonts w:ascii="Times New Roman" w:hAnsi="Times New Roman" w:cs="Times New Roman"/>
          <w:sz w:val="24"/>
          <w:szCs w:val="24"/>
        </w:rPr>
        <w:t xml:space="preserve">в </w:t>
      </w:r>
      <w:r w:rsidRPr="00D055B4">
        <w:rPr>
          <w:rFonts w:ascii="Times New Roman" w:hAnsi="Times New Roman" w:cs="Times New Roman"/>
          <w:sz w:val="24"/>
          <w:szCs w:val="24"/>
        </w:rPr>
        <w:t xml:space="preserve">УПИ </w:t>
      </w:r>
      <w:r w:rsidRPr="00D055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89587E" w:rsidRPr="00D055B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Pr="00D055B4">
        <w:rPr>
          <w:rFonts w:ascii="Times New Roman" w:hAnsi="Times New Roman" w:cs="Times New Roman"/>
          <w:sz w:val="24"/>
          <w:szCs w:val="24"/>
        </w:rPr>
        <w:t>парк</w:t>
      </w:r>
      <w:r w:rsidR="0089587E" w:rsidRPr="00D055B4">
        <w:rPr>
          <w:rFonts w:ascii="Times New Roman" w:hAnsi="Times New Roman" w:cs="Times New Roman"/>
          <w:sz w:val="24"/>
          <w:szCs w:val="24"/>
        </w:rPr>
        <w:t>, кв.130</w:t>
      </w:r>
      <w:r w:rsidRPr="00D055B4">
        <w:rPr>
          <w:rFonts w:ascii="Times New Roman" w:hAnsi="Times New Roman" w:cs="Times New Roman"/>
          <w:sz w:val="24"/>
          <w:szCs w:val="24"/>
        </w:rPr>
        <w:t xml:space="preserve"> по плана на </w:t>
      </w:r>
      <w:r w:rsidR="0089587E" w:rsidRPr="00D055B4">
        <w:rPr>
          <w:rFonts w:ascii="Times New Roman" w:hAnsi="Times New Roman" w:cs="Times New Roman"/>
          <w:sz w:val="24"/>
          <w:szCs w:val="24"/>
        </w:rPr>
        <w:t>Централна градска част</w:t>
      </w:r>
      <w:r w:rsidRPr="00D055B4">
        <w:rPr>
          <w:rFonts w:ascii="Times New Roman" w:hAnsi="Times New Roman" w:cs="Times New Roman"/>
          <w:sz w:val="24"/>
          <w:szCs w:val="24"/>
        </w:rPr>
        <w:t xml:space="preserve"> гр. Пловдив,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за </w:t>
      </w:r>
      <w:r w:rsidRPr="00D055B4">
        <w:rPr>
          <w:rFonts w:ascii="Times New Roman" w:hAnsi="Times New Roman" w:cs="Times New Roman"/>
          <w:sz w:val="24"/>
          <w:szCs w:val="24"/>
        </w:rPr>
        <w:t>поставяне на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стационарен </w:t>
      </w:r>
      <w:proofErr w:type="spellStart"/>
      <w:r w:rsidR="0015591A" w:rsidRPr="00D055B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(СПО)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287018" w:rsidRPr="00D055B4">
        <w:rPr>
          <w:rFonts w:ascii="Times New Roman" w:hAnsi="Times New Roman" w:cs="Times New Roman"/>
          <w:bCs/>
          <w:sz w:val="24"/>
          <w:szCs w:val="24"/>
        </w:rPr>
        <w:t>по чл.56, ал.1 от ЗУТ</w:t>
      </w:r>
      <w:r w:rsidR="0056176C" w:rsidRPr="00D055B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337D0" w:rsidRPr="00D055B4">
        <w:rPr>
          <w:rFonts w:ascii="Times New Roman" w:hAnsi="Times New Roman" w:cs="Times New Roman"/>
          <w:bCs/>
          <w:sz w:val="24"/>
          <w:szCs w:val="24"/>
        </w:rPr>
        <w:t xml:space="preserve"> Наредба </w:t>
      </w:r>
      <w:r w:rsidR="00C337D0" w:rsidRPr="00D055B4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C337D0" w:rsidRPr="00D055B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C337D0" w:rsidRPr="00D055B4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</w:t>
      </w:r>
      <w:r w:rsidR="00715A51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sz w:val="24"/>
          <w:szCs w:val="24"/>
        </w:rPr>
        <w:t>/</w:t>
      </w:r>
      <w:r w:rsidR="00715A51" w:rsidRPr="00D055B4">
        <w:rPr>
          <w:rFonts w:ascii="Times New Roman" w:hAnsi="Times New Roman" w:cs="Times New Roman"/>
          <w:sz w:val="24"/>
          <w:szCs w:val="24"/>
        </w:rPr>
        <w:t>НРППОУТДОДЕГО</w:t>
      </w:r>
      <w:r w:rsidR="00C337D0" w:rsidRPr="00D055B4">
        <w:rPr>
          <w:rFonts w:ascii="Times New Roman" w:hAnsi="Times New Roman" w:cs="Times New Roman"/>
          <w:sz w:val="24"/>
          <w:szCs w:val="24"/>
        </w:rPr>
        <w:t>/ - детско съоръжение,</w:t>
      </w:r>
      <w:r w:rsidR="0056176C" w:rsidRPr="00D0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5B4">
        <w:rPr>
          <w:rFonts w:ascii="Times New Roman" w:hAnsi="Times New Roman" w:cs="Times New Roman"/>
          <w:bCs/>
          <w:sz w:val="24"/>
          <w:szCs w:val="24"/>
        </w:rPr>
        <w:t>с</w:t>
      </w:r>
      <w:r w:rsidR="00287018" w:rsidRPr="00D055B4">
        <w:rPr>
          <w:rFonts w:ascii="Times New Roman" w:hAnsi="Times New Roman" w:cs="Times New Roman"/>
          <w:bCs/>
          <w:sz w:val="24"/>
          <w:szCs w:val="24"/>
        </w:rPr>
        <w:t xml:space="preserve"> площ</w:t>
      </w:r>
      <w:r w:rsidR="0015591A" w:rsidRPr="00D055B4">
        <w:rPr>
          <w:rFonts w:ascii="Times New Roman" w:hAnsi="Times New Roman" w:cs="Times New Roman"/>
          <w:sz w:val="24"/>
          <w:szCs w:val="24"/>
        </w:rPr>
        <w:t xml:space="preserve"> от 3 </w:t>
      </w:r>
      <w:proofErr w:type="spellStart"/>
      <w:r w:rsidR="0015591A" w:rsidRPr="00D055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591A" w:rsidRPr="00D055B4">
        <w:rPr>
          <w:rFonts w:ascii="Times New Roman" w:hAnsi="Times New Roman" w:cs="Times New Roman"/>
          <w:sz w:val="24"/>
          <w:szCs w:val="24"/>
        </w:rPr>
        <w:t>,</w:t>
      </w:r>
      <w:r w:rsidR="00287018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sz w:val="24"/>
          <w:szCs w:val="24"/>
        </w:rPr>
        <w:t>съгласно</w:t>
      </w:r>
      <w:r w:rsidR="00287018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89587E" w:rsidRPr="00D055B4">
        <w:rPr>
          <w:rFonts w:ascii="Times New Roman" w:hAnsi="Times New Roman" w:cs="Times New Roman"/>
          <w:sz w:val="24"/>
          <w:szCs w:val="24"/>
        </w:rPr>
        <w:t>одобрена схема</w:t>
      </w:r>
      <w:r w:rsidR="00C337D0" w:rsidRPr="00D055B4">
        <w:rPr>
          <w:rFonts w:ascii="Times New Roman" w:hAnsi="Times New Roman" w:cs="Times New Roman"/>
          <w:sz w:val="24"/>
          <w:szCs w:val="24"/>
        </w:rPr>
        <w:t>.</w:t>
      </w:r>
    </w:p>
    <w:p w:rsidR="00C337D0" w:rsidRPr="00D055B4" w:rsidRDefault="00C337D0" w:rsidP="00D05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Срок за подаване на заявление по образец: всеки работен ден от 30.03.2018 г. до 10.04. 2018 г. включително, от 8,30 часа до 17,15 часа;</w:t>
      </w:r>
    </w:p>
    <w:p w:rsidR="00C337D0" w:rsidRPr="00D055B4" w:rsidRDefault="00C337D0" w:rsidP="00D055B4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D055B4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>деловодствата на община Пловдив – гр. Пловдив, пл. „Стефан Стамболов“ № 1 или пл. „Централен“ № 1</w:t>
      </w:r>
    </w:p>
    <w:p w:rsidR="007154AA" w:rsidRPr="00D055B4" w:rsidRDefault="00D055B4" w:rsidP="00D055B4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D055B4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D055B4" w:rsidRPr="00D055B4" w:rsidRDefault="00D055B4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D055B4" w:rsidRDefault="007154AA" w:rsidP="00D055B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кандидат,</w:t>
      </w:r>
      <w:r w:rsidR="00DC475D" w:rsidRPr="00D055B4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</w:t>
      </w:r>
      <w:r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D055B4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DC475D" w:rsidRPr="00D055B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055B4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D055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55B4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D055B4">
        <w:rPr>
          <w:rFonts w:ascii="Times New Roman" w:hAnsi="Times New Roman" w:cs="Times New Roman"/>
          <w:sz w:val="24"/>
          <w:szCs w:val="24"/>
        </w:rPr>
        <w:t>с</w:t>
      </w:r>
      <w:r w:rsidR="0056176C" w:rsidRPr="00D055B4">
        <w:rPr>
          <w:rFonts w:ascii="Times New Roman" w:hAnsi="Times New Roman" w:cs="Times New Roman"/>
          <w:sz w:val="24"/>
          <w:szCs w:val="24"/>
        </w:rPr>
        <w:t>ъ</w:t>
      </w:r>
      <w:r w:rsidR="00DC475D" w:rsidRPr="00D055B4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Допълнителна информация може да бъде получена на адрес: гр. Пловдив, пл. „Централен“ № 1, ет. 3, ст. № 5 или на тел. 032/ 656 427.</w:t>
      </w:r>
    </w:p>
    <w:sectPr w:rsidR="007154AA" w:rsidRPr="0071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15591A"/>
    <w:rsid w:val="00285BA3"/>
    <w:rsid w:val="00287018"/>
    <w:rsid w:val="003227DA"/>
    <w:rsid w:val="004A106A"/>
    <w:rsid w:val="004C6875"/>
    <w:rsid w:val="0056176C"/>
    <w:rsid w:val="007154AA"/>
    <w:rsid w:val="00715A51"/>
    <w:rsid w:val="0086476C"/>
    <w:rsid w:val="0089587E"/>
    <w:rsid w:val="008B4482"/>
    <w:rsid w:val="00A6391B"/>
    <w:rsid w:val="00B9391D"/>
    <w:rsid w:val="00BE1185"/>
    <w:rsid w:val="00C337D0"/>
    <w:rsid w:val="00D055B4"/>
    <w:rsid w:val="00DC475D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9C4"/>
  <w15:chartTrackingRefBased/>
  <w15:docId w15:val="{4CF2F638-03A2-4F75-8B6A-3A23695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vdiv.bg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Smilenova</dc:creator>
  <cp:keywords/>
  <dc:description/>
  <cp:lastModifiedBy>Elena Smilenova</cp:lastModifiedBy>
  <cp:revision>4</cp:revision>
  <cp:lastPrinted>2018-03-28T07:54:00Z</cp:lastPrinted>
  <dcterms:created xsi:type="dcterms:W3CDTF">2018-03-28T07:12:00Z</dcterms:created>
  <dcterms:modified xsi:type="dcterms:W3CDTF">2018-03-28T10:52:00Z</dcterms:modified>
</cp:coreProperties>
</file>